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FA" w:rsidRDefault="00D378FA" w:rsidP="00D378F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Перечень тем выпускных квалификационных работ</w:t>
      </w:r>
    </w:p>
    <w:p w:rsidR="00D378FA" w:rsidRDefault="00D378FA" w:rsidP="00D378F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D378FA" w:rsidRDefault="00D378FA" w:rsidP="00D378F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направлению подготовки</w:t>
      </w:r>
      <w:r>
        <w:rPr>
          <w:rFonts w:eastAsia="Times New Roman" w:cs="Times New Roman"/>
          <w:b/>
          <w:szCs w:val="28"/>
          <w:lang w:eastAsia="ru-RU"/>
        </w:rPr>
        <w:t xml:space="preserve"> 38.04.01 Экономика</w:t>
      </w:r>
    </w:p>
    <w:p w:rsidR="00D378FA" w:rsidRDefault="00D378FA" w:rsidP="00A60A26">
      <w:pPr>
        <w:spacing w:line="240" w:lineRule="auto"/>
        <w:jc w:val="center"/>
        <w:rPr>
          <w:b/>
        </w:rPr>
      </w:pPr>
    </w:p>
    <w:p w:rsidR="00A60A26" w:rsidRDefault="00D378FA" w:rsidP="00D378FA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szCs w:val="28"/>
          <w:lang w:eastAsia="ru-RU"/>
        </w:rPr>
        <w:t>направленность (профиль)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A60A26">
        <w:rPr>
          <w:b/>
        </w:rPr>
        <w:t xml:space="preserve">Финансовый </w:t>
      </w:r>
      <w:r>
        <w:rPr>
          <w:b/>
        </w:rPr>
        <w:t>мониторинг и управление рисками</w:t>
      </w:r>
    </w:p>
    <w:p w:rsidR="00A60A26" w:rsidRDefault="00A60A26" w:rsidP="00A60A26">
      <w:pPr>
        <w:jc w:val="center"/>
        <w:rPr>
          <w:b/>
        </w:rPr>
      </w:pPr>
    </w:p>
    <w:p w:rsidR="00D648E7" w:rsidRDefault="00D648E7" w:rsidP="00D648E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Оценка эффективности применения финансовых моделей управления рисками в страховых медицинских организациях.</w:t>
      </w:r>
    </w:p>
    <w:p w:rsidR="00D648E7" w:rsidRDefault="00D648E7" w:rsidP="00D648E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Финансовая интеграция в банковском секторе.</w:t>
      </w:r>
    </w:p>
    <w:p w:rsidR="00D648E7" w:rsidRDefault="00D648E7" w:rsidP="00D648E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Риски стратегического развития муниципального образования.</w:t>
      </w:r>
    </w:p>
    <w:p w:rsidR="00D648E7" w:rsidRDefault="00D648E7" w:rsidP="00D648E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Управление рисками потери финансовой устойчивости коммерческого банка.</w:t>
      </w:r>
    </w:p>
    <w:p w:rsidR="00D648E7" w:rsidRDefault="00D648E7" w:rsidP="00D648E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Управление риск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ами как инструмент оптимизации финансово-хозяйственной деятельности предприятия.</w:t>
      </w:r>
    </w:p>
    <w:p w:rsidR="00D648E7" w:rsidRDefault="00D648E7" w:rsidP="00D648E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Финансово-инвестиционный механизм поддержки малых и средних предприятий.</w:t>
      </w:r>
    </w:p>
    <w:p w:rsidR="00D648E7" w:rsidRDefault="00D648E7" w:rsidP="00D648E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Риск-менеджмент в хозяйствующих субъектах.</w:t>
      </w:r>
    </w:p>
    <w:p w:rsidR="00D648E7" w:rsidRDefault="00D648E7" w:rsidP="00D648E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Управление финансовыми рисками на предприятии.</w:t>
      </w:r>
    </w:p>
    <w:p w:rsidR="00D648E7" w:rsidRDefault="00D648E7" w:rsidP="00D648E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Управление риском утраты ликвидности и платежеспособности на предприятии.</w:t>
      </w:r>
    </w:p>
    <w:p w:rsidR="00D648E7" w:rsidRDefault="00D648E7" w:rsidP="00D648E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Анализ финансовой устойчивости и риски, связанные с вероятностью банкротства кредитной организации.</w:t>
      </w:r>
    </w:p>
    <w:p w:rsidR="00D648E7" w:rsidRDefault="00D648E7" w:rsidP="00D648E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Финансовый мониторинг как инструмент управления предприятием.</w:t>
      </w:r>
    </w:p>
    <w:p w:rsidR="00D648E7" w:rsidRDefault="00D648E7" w:rsidP="00D648E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Риск-менеджмент как система управления финансовыми рисками компании.</w:t>
      </w:r>
    </w:p>
    <w:p w:rsidR="00D648E7" w:rsidRDefault="00D648E7" w:rsidP="00D648E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Разработка механизма стратегического контроллинга в управлении затратами промышленного предприятия.</w:t>
      </w:r>
    </w:p>
    <w:p w:rsidR="00D648E7" w:rsidRDefault="00D648E7" w:rsidP="00D648E7">
      <w:pPr>
        <w:tabs>
          <w:tab w:val="left" w:pos="851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8D0D88" w:rsidRDefault="008D0D88" w:rsidP="008D0D88">
      <w:pPr>
        <w:jc w:val="both"/>
      </w:pPr>
    </w:p>
    <w:sectPr w:rsidR="008D0D88" w:rsidSect="008B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5A" w:rsidRDefault="00F12E5A" w:rsidP="00D378FA">
      <w:pPr>
        <w:spacing w:line="240" w:lineRule="auto"/>
      </w:pPr>
      <w:r>
        <w:separator/>
      </w:r>
    </w:p>
  </w:endnote>
  <w:endnote w:type="continuationSeparator" w:id="0">
    <w:p w:rsidR="00F12E5A" w:rsidRDefault="00F12E5A" w:rsidP="00D37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2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5A" w:rsidRDefault="00F12E5A" w:rsidP="00D378FA">
      <w:pPr>
        <w:spacing w:line="240" w:lineRule="auto"/>
      </w:pPr>
      <w:r>
        <w:separator/>
      </w:r>
    </w:p>
  </w:footnote>
  <w:footnote w:type="continuationSeparator" w:id="0">
    <w:p w:rsidR="00F12E5A" w:rsidRDefault="00F12E5A" w:rsidP="00D378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2BCDB06"/>
    <w:name w:val="WWNum7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3200E5"/>
    <w:multiLevelType w:val="hybridMultilevel"/>
    <w:tmpl w:val="F15CF222"/>
    <w:lvl w:ilvl="0" w:tplc="478AF9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C5"/>
    <w:rsid w:val="000D0BC6"/>
    <w:rsid w:val="00277109"/>
    <w:rsid w:val="003A1458"/>
    <w:rsid w:val="007D710D"/>
    <w:rsid w:val="00874694"/>
    <w:rsid w:val="008B61CE"/>
    <w:rsid w:val="008D0D88"/>
    <w:rsid w:val="009C7F9C"/>
    <w:rsid w:val="00A60A26"/>
    <w:rsid w:val="00B71A49"/>
    <w:rsid w:val="00B733C4"/>
    <w:rsid w:val="00BB4522"/>
    <w:rsid w:val="00D378FA"/>
    <w:rsid w:val="00D410B3"/>
    <w:rsid w:val="00D648E7"/>
    <w:rsid w:val="00EE4EC5"/>
    <w:rsid w:val="00F1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E1A16-DA7E-42A5-BDBF-4403F545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78F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8FA"/>
  </w:style>
  <w:style w:type="paragraph" w:styleId="a6">
    <w:name w:val="footer"/>
    <w:basedOn w:val="a"/>
    <w:link w:val="a7"/>
    <w:uiPriority w:val="99"/>
    <w:unhideWhenUsed/>
    <w:rsid w:val="00D378F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8FA"/>
  </w:style>
  <w:style w:type="paragraph" w:customStyle="1" w:styleId="ListParagraph">
    <w:name w:val="List Paragraph"/>
    <w:basedOn w:val="a"/>
    <w:rsid w:val="00D648E7"/>
    <w:pPr>
      <w:suppressAutoHyphens/>
      <w:spacing w:after="160" w:line="259" w:lineRule="auto"/>
      <w:ind w:left="720"/>
      <w:contextualSpacing/>
    </w:pPr>
    <w:rPr>
      <w:rFonts w:ascii="Calibri" w:eastAsia="Calibri" w:hAnsi="Calibri" w:cs="font28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 К.В.</dc:creator>
  <cp:lastModifiedBy>Баянкина Елена Юрьевна</cp:lastModifiedBy>
  <cp:revision>5</cp:revision>
  <dcterms:created xsi:type="dcterms:W3CDTF">2020-09-29T08:53:00Z</dcterms:created>
  <dcterms:modified xsi:type="dcterms:W3CDTF">2020-10-05T12:07:00Z</dcterms:modified>
</cp:coreProperties>
</file>